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Правилами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r w:rsidR="008210D3">
        <w:rPr>
          <w:rFonts w:ascii="Times New Roman" w:eastAsia="Times New Roman" w:hAnsi="Times New Roman"/>
          <w:b/>
          <w:sz w:val="28"/>
          <w:lang w:eastAsia="ru-RU"/>
        </w:rPr>
        <w:t>ординатуры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на 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3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8210D3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2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31.08.63 </w:t>
      </w:r>
      <w:proofErr w:type="gramStart"/>
      <w:r w:rsidRPr="008210D3">
        <w:rPr>
          <w:rFonts w:ascii="Times New Roman" w:eastAsia="Times New Roman" w:hAnsi="Times New Roman"/>
          <w:b/>
          <w:sz w:val="28"/>
          <w:szCs w:val="28"/>
          <w:lang w:eastAsia="ru-RU"/>
        </w:rPr>
        <w:t>Сердечно-сосудистая</w:t>
      </w:r>
      <w:proofErr w:type="gramEnd"/>
      <w:r w:rsidRPr="0082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хирургия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8210D3" w:rsidRPr="002C3D0A" w:rsidTr="008210D3">
        <w:trPr>
          <w:jc w:val="center"/>
        </w:trPr>
        <w:tc>
          <w:tcPr>
            <w:tcW w:w="765" w:type="dxa"/>
          </w:tcPr>
          <w:p w:rsidR="008210D3" w:rsidRPr="002C3D0A" w:rsidRDefault="008210D3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8210D3" w:rsidRPr="002C3D0A" w:rsidRDefault="008210D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8210D3" w:rsidRPr="002C3D0A" w:rsidTr="008210D3">
        <w:trPr>
          <w:jc w:val="center"/>
        </w:trPr>
        <w:tc>
          <w:tcPr>
            <w:tcW w:w="765" w:type="dxa"/>
          </w:tcPr>
          <w:p w:rsidR="008210D3" w:rsidRPr="002C3D0A" w:rsidRDefault="008210D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8210D3" w:rsidRPr="002C3D0A" w:rsidRDefault="00821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0D3">
              <w:rPr>
                <w:rFonts w:ascii="Times New Roman" w:hAnsi="Times New Roman"/>
                <w:color w:val="000000"/>
                <w:sz w:val="24"/>
                <w:szCs w:val="24"/>
              </w:rPr>
              <w:t>000035580</w:t>
            </w:r>
          </w:p>
        </w:tc>
        <w:tc>
          <w:tcPr>
            <w:tcW w:w="5493" w:type="dxa"/>
            <w:vAlign w:val="center"/>
          </w:tcPr>
          <w:p w:rsidR="008210D3" w:rsidRPr="002C3D0A" w:rsidRDefault="008210D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8210D3" w:rsidRDefault="008210D3" w:rsidP="007B18D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939" w:rsidRDefault="00007AAB" w:rsidP="00F73939">
      <w:pPr>
        <w:jc w:val="center"/>
        <w:rPr>
          <w:rFonts w:ascii="Times New Roman" w:hAnsi="Times New Roman"/>
          <w:b/>
          <w:sz w:val="28"/>
          <w:szCs w:val="24"/>
        </w:rPr>
      </w:pPr>
      <w:r w:rsidRPr="00007AAB">
        <w:rPr>
          <w:rFonts w:ascii="Times New Roman" w:hAnsi="Times New Roman"/>
          <w:b/>
          <w:sz w:val="28"/>
          <w:szCs w:val="24"/>
        </w:rPr>
        <w:t>Сведения о зачис</w:t>
      </w:r>
      <w:r>
        <w:rPr>
          <w:rFonts w:ascii="Times New Roman" w:hAnsi="Times New Roman"/>
          <w:b/>
          <w:sz w:val="28"/>
          <w:szCs w:val="24"/>
        </w:rPr>
        <w:t>лении иностранных абитуриентов</w:t>
      </w:r>
      <w:r w:rsidRPr="00007AAB">
        <w:rPr>
          <w:rFonts w:ascii="Times New Roman" w:hAnsi="Times New Roman"/>
          <w:b/>
          <w:sz w:val="28"/>
          <w:szCs w:val="24"/>
        </w:rPr>
        <w:t xml:space="preserve">, предоставивших комплект документов в соответствии с Правилами приема в ФГБОУ ВО КГМУ Минздрава России на </w:t>
      </w:r>
      <w:proofErr w:type="gramStart"/>
      <w:r w:rsidRPr="00007AAB">
        <w:rPr>
          <w:rFonts w:ascii="Times New Roman" w:hAnsi="Times New Roman"/>
          <w:b/>
          <w:sz w:val="28"/>
          <w:szCs w:val="24"/>
        </w:rPr>
        <w:t>обучение по</w:t>
      </w:r>
      <w:proofErr w:type="gramEnd"/>
      <w:r w:rsidRPr="00007AAB">
        <w:rPr>
          <w:rFonts w:ascii="Times New Roman" w:hAnsi="Times New Roman"/>
          <w:b/>
          <w:sz w:val="28"/>
          <w:szCs w:val="24"/>
        </w:rPr>
        <w:t xml:space="preserve"> образовательным программам высшего образования – программам ординатуры на 2023/2024 учебный год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73939">
        <w:rPr>
          <w:rFonts w:ascii="Times New Roman" w:hAnsi="Times New Roman"/>
          <w:b/>
          <w:sz w:val="28"/>
          <w:szCs w:val="24"/>
        </w:rPr>
        <w:t xml:space="preserve">в пределах квоты по направлению </w:t>
      </w:r>
      <w:proofErr w:type="spellStart"/>
      <w:r w:rsidR="00F73939">
        <w:rPr>
          <w:rFonts w:ascii="Times New Roman" w:hAnsi="Times New Roman"/>
          <w:b/>
          <w:sz w:val="28"/>
          <w:szCs w:val="24"/>
        </w:rPr>
        <w:t>Минобрнауки</w:t>
      </w:r>
      <w:proofErr w:type="spellEnd"/>
      <w:r w:rsidR="00F73939">
        <w:rPr>
          <w:rFonts w:ascii="Times New Roman" w:hAnsi="Times New Roman"/>
          <w:b/>
          <w:sz w:val="28"/>
          <w:szCs w:val="24"/>
        </w:rPr>
        <w:t xml:space="preserve"> России</w:t>
      </w:r>
    </w:p>
    <w:p w:rsidR="00431BD1" w:rsidRPr="00431BD1" w:rsidRDefault="00431BD1" w:rsidP="00F73939">
      <w:pPr>
        <w:jc w:val="center"/>
        <w:rPr>
          <w:rFonts w:ascii="Times New Roman" w:hAnsi="Times New Roman"/>
          <w:b/>
          <w:sz w:val="32"/>
          <w:szCs w:val="24"/>
        </w:rPr>
      </w:pPr>
      <w:r w:rsidRPr="00431BD1">
        <w:rPr>
          <w:rFonts w:ascii="Times New Roman" w:hAnsi="Times New Roman"/>
          <w:b/>
          <w:color w:val="000000"/>
          <w:sz w:val="28"/>
          <w:szCs w:val="24"/>
        </w:rPr>
        <w:t>31.08.49 Терапия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28"/>
      </w:tblGrid>
      <w:tr w:rsidR="00007AAB" w:rsidRPr="002C3D0A" w:rsidTr="00007AAB">
        <w:trPr>
          <w:jc w:val="center"/>
        </w:trPr>
        <w:tc>
          <w:tcPr>
            <w:tcW w:w="765" w:type="dxa"/>
          </w:tcPr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</w:tr>
      <w:tr w:rsidR="00007AAB" w:rsidRPr="002C3D0A" w:rsidTr="00007AAB">
        <w:trPr>
          <w:jc w:val="center"/>
        </w:trPr>
        <w:tc>
          <w:tcPr>
            <w:tcW w:w="765" w:type="dxa"/>
          </w:tcPr>
          <w:p w:rsidR="00007AAB" w:rsidRPr="002C3D0A" w:rsidRDefault="00007AAB" w:rsidP="00007AAB">
            <w:pPr>
              <w:pStyle w:val="a9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AAB">
              <w:rPr>
                <w:rFonts w:ascii="Times New Roman" w:hAnsi="Times New Roman"/>
                <w:color w:val="000000"/>
                <w:sz w:val="24"/>
                <w:szCs w:val="24"/>
              </w:rPr>
              <w:t>000035607</w:t>
            </w:r>
          </w:p>
        </w:tc>
      </w:tr>
    </w:tbl>
    <w:p w:rsidR="00007AAB" w:rsidRDefault="00007AAB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007AAB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B328C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7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3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8"/>
  </w:num>
  <w:num w:numId="41">
    <w:abstractNumId w:val="19"/>
  </w:num>
  <w:num w:numId="42">
    <w:abstractNumId w:val="26"/>
  </w:num>
  <w:num w:numId="43">
    <w:abstractNumId w:val="14"/>
  </w:num>
  <w:num w:numId="44">
    <w:abstractNumId w:val="21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07AAB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31BD1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6135D9"/>
    <w:rsid w:val="00696F01"/>
    <w:rsid w:val="006B7DB1"/>
    <w:rsid w:val="00730A58"/>
    <w:rsid w:val="00735560"/>
    <w:rsid w:val="0076638F"/>
    <w:rsid w:val="007948FB"/>
    <w:rsid w:val="007B18DB"/>
    <w:rsid w:val="008210D3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60</cp:revision>
  <cp:lastPrinted>2023-05-04T13:43:00Z</cp:lastPrinted>
  <dcterms:created xsi:type="dcterms:W3CDTF">2020-04-15T20:01:00Z</dcterms:created>
  <dcterms:modified xsi:type="dcterms:W3CDTF">2023-08-31T14:32:00Z</dcterms:modified>
</cp:coreProperties>
</file>