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D7" w:rsidRPr="00ED0279" w:rsidRDefault="002B58DB" w:rsidP="002F28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D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и информационной обеспечение дисциплины</w:t>
      </w:r>
      <w:proofErr w:type="gramEnd"/>
    </w:p>
    <w:p w:rsidR="002B58DB" w:rsidRPr="00ED0279" w:rsidRDefault="002B58DB" w:rsidP="002F28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EF2B30" w:rsidRPr="00E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="002F28D7" w:rsidRPr="00E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8751FB" w:rsidRPr="00E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СПЕЦИАЛЬНОСТЬ</w:t>
      </w:r>
      <w:r w:rsidR="002F28D7" w:rsidRPr="00E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8DB" w:rsidRPr="00ED0279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8DB" w:rsidRPr="00ED0279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ED0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Направление подготовки 1</w:t>
      </w:r>
      <w:r w:rsidR="008B501B" w:rsidRPr="00ED0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8</w:t>
      </w:r>
      <w:r w:rsidRPr="00ED0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.03.01 </w:t>
      </w:r>
      <w:r w:rsidR="008B501B" w:rsidRPr="00ED0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Химическая технология</w:t>
      </w:r>
    </w:p>
    <w:p w:rsidR="001A6EA8" w:rsidRPr="00ED0279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6EA8" w:rsidRPr="00ED0279" w:rsidRDefault="001A6EA8" w:rsidP="00ED0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279">
        <w:rPr>
          <w:rFonts w:ascii="Times New Roman" w:hAnsi="Times New Roman" w:cs="Times New Roman"/>
          <w:b/>
          <w:i/>
          <w:sz w:val="24"/>
          <w:szCs w:val="24"/>
        </w:rPr>
        <w:t>1. Основная и дополнительная литература</w:t>
      </w:r>
    </w:p>
    <w:p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Default="001A6EA8" w:rsidP="00ED0279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ED0279" w:rsidRPr="008A1645" w:rsidRDefault="00ED0279" w:rsidP="00ED0279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72FA" w:rsidRPr="008A1645" w:rsidRDefault="00BB5A26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72FA" w:rsidRPr="008A1645">
        <w:rPr>
          <w:rFonts w:ascii="Times New Roman" w:hAnsi="Times New Roman" w:cs="Times New Roman"/>
          <w:sz w:val="24"/>
          <w:szCs w:val="24"/>
        </w:rPr>
        <w:t>.</w:t>
      </w:r>
      <w:r w:rsidR="00321F56" w:rsidRPr="008A1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2FA" w:rsidRPr="008A1645">
        <w:rPr>
          <w:rFonts w:ascii="Times New Roman" w:hAnsi="Times New Roman" w:cs="Times New Roman"/>
          <w:sz w:val="24"/>
          <w:szCs w:val="24"/>
        </w:rPr>
        <w:t>Курашов</w:t>
      </w:r>
      <w:proofErr w:type="spellEnd"/>
      <w:r w:rsidR="00CA72FA" w:rsidRPr="008A1645">
        <w:rPr>
          <w:rFonts w:ascii="Times New Roman" w:hAnsi="Times New Roman" w:cs="Times New Roman"/>
          <w:sz w:val="24"/>
          <w:szCs w:val="24"/>
        </w:rPr>
        <w:t>, В. И. Методологические принципы биотехнологии</w:t>
      </w:r>
      <w:proofErr w:type="gramStart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монография / В. И. </w:t>
      </w:r>
      <w:proofErr w:type="spellStart"/>
      <w:r w:rsidR="00CA72FA" w:rsidRPr="008A1645">
        <w:rPr>
          <w:rFonts w:ascii="Times New Roman" w:hAnsi="Times New Roman" w:cs="Times New Roman"/>
          <w:sz w:val="24"/>
          <w:szCs w:val="24"/>
        </w:rPr>
        <w:t>Курашов</w:t>
      </w:r>
      <w:proofErr w:type="spellEnd"/>
      <w:r w:rsidR="00CA72FA" w:rsidRPr="008A1645">
        <w:rPr>
          <w:rFonts w:ascii="Times New Roman" w:hAnsi="Times New Roman" w:cs="Times New Roman"/>
          <w:sz w:val="24"/>
          <w:szCs w:val="24"/>
        </w:rPr>
        <w:t>. — Казань</w:t>
      </w:r>
      <w:proofErr w:type="gramStart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Издательство КНИТУ, 2022. — 84 c. — ISBN 978-5-7882-3201-0. — Текст</w:t>
      </w:r>
      <w:proofErr w:type="gramStart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6" w:history="1">
        <w:r w:rsidR="00CA72FA"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https://www.iprbookshop.ru/129142</w:t>
        </w:r>
      </w:hyperlink>
      <w:r w:rsidR="00CA72FA" w:rsidRPr="008A1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F56" w:rsidRPr="008A1645" w:rsidRDefault="00321F56" w:rsidP="00321F5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BB5A26" w:rsidRDefault="00143E37" w:rsidP="00BB5A26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5A26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BB5A26" w:rsidRDefault="00BB5A26" w:rsidP="00ED0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0279">
        <w:rPr>
          <w:rFonts w:ascii="Times New Roman" w:hAnsi="Times New Roman" w:cs="Times New Roman"/>
          <w:sz w:val="24"/>
          <w:szCs w:val="24"/>
        </w:rPr>
        <w:t xml:space="preserve"> </w:t>
      </w:r>
      <w:r w:rsidRPr="00BB5A26">
        <w:rPr>
          <w:rFonts w:ascii="Times New Roman" w:hAnsi="Times New Roman" w:cs="Times New Roman"/>
          <w:sz w:val="24"/>
          <w:szCs w:val="24"/>
        </w:rPr>
        <w:t>Теоретические и практические аспекты использования биотехнологии и генной инженерии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учебное пособие / Г. В. Максимов, В. Н. Василенко, А. И. Клименко [и др.]. — Саратов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Пи Эр Медиа, 2018. — 471 c. — ISBN 978-5-4486-0278-8. — Текст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7" w:history="1">
        <w:r w:rsidRPr="00BB5A26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https://www.iprbookshop.ru/73635.html</w:t>
        </w:r>
      </w:hyperlink>
      <w:r w:rsidRPr="00BB5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68" w:rsidRPr="00BB5A26" w:rsidRDefault="00BB5A26" w:rsidP="00ED0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505D" w:rsidRPr="008A1645">
        <w:rPr>
          <w:rFonts w:ascii="Times New Roman" w:hAnsi="Times New Roman" w:cs="Times New Roman"/>
          <w:sz w:val="24"/>
          <w:szCs w:val="24"/>
        </w:rPr>
        <w:t xml:space="preserve"> Основы биотехнологии</w:t>
      </w:r>
      <w:proofErr w:type="gramStart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курс лекций / Г. К.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Жайлибаева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, Ж. Б.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Махатаева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Исабекова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, Р. М.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Турпанова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>. — Алматы</w:t>
      </w:r>
      <w:proofErr w:type="gramStart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Нур-Принт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, 2016. — 57 c. — ISBN 978-601-263-304-7. — Текст : электронный // Цифровой образовательный ресурс IPR SMART : [сайт]. — URL: </w:t>
      </w:r>
      <w:hyperlink r:id="rId8" w:history="1">
        <w:r w:rsidR="00F1505D"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https://www.iprbookshop.ru/67114.html</w:t>
        </w:r>
      </w:hyperlink>
    </w:p>
    <w:p w:rsidR="00F1505D" w:rsidRPr="008A1645" w:rsidRDefault="00BB5A26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AC3D68" w:rsidRPr="008A1645">
        <w:rPr>
          <w:rFonts w:ascii="Times New Roman" w:hAnsi="Times New Roman" w:cs="Times New Roman"/>
          <w:sz w:val="24"/>
          <w:szCs w:val="24"/>
        </w:rPr>
        <w:t>.</w:t>
      </w:r>
      <w:r w:rsidR="00F1505D"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="00AC3D68" w:rsidRPr="008A1645">
        <w:rPr>
          <w:rFonts w:ascii="Times New Roman" w:hAnsi="Times New Roman" w:cs="Times New Roman"/>
          <w:sz w:val="24"/>
          <w:szCs w:val="24"/>
        </w:rPr>
        <w:t>Введение в направление. Биотехнология</w:t>
      </w:r>
      <w:proofErr w:type="gramStart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Л. С.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3D68" w:rsidRPr="008A1645">
        <w:rPr>
          <w:rFonts w:ascii="Times New Roman" w:hAnsi="Times New Roman" w:cs="Times New Roman"/>
          <w:sz w:val="24"/>
          <w:szCs w:val="24"/>
        </w:rPr>
        <w:t>Дышлюк</w:t>
      </w:r>
      <w:proofErr w:type="spellEnd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, Кригер, О.В. [и др.]. — Кемерово : Кемеровский технологический институт пищевой промышленности, 2014. — 157 c. — ISBN 978-5-89289-810-2. — Текст : электронный // Цифровой образовательный ресурс IPR SMART : [сайт]. — URL: </w:t>
      </w:r>
      <w:hyperlink r:id="rId9" w:history="1">
        <w:r w:rsidR="00AC3D68"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https://www.iprbookshop.ru/61262.html</w:t>
        </w:r>
      </w:hyperlink>
      <w:r w:rsidR="00AC3D68" w:rsidRPr="008A1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D09" w:rsidRDefault="00E42D09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3. Основы биотехнологии</w:t>
      </w:r>
      <w:proofErr w:type="gramStart"/>
      <w:r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1645">
        <w:rPr>
          <w:rFonts w:ascii="Times New Roman" w:hAnsi="Times New Roman" w:cs="Times New Roman"/>
          <w:sz w:val="24"/>
          <w:szCs w:val="24"/>
        </w:rPr>
        <w:t xml:space="preserve"> курс лекций / Г. К.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Жайлибаева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Ж. Б.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Махатаева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М. С. </w:t>
      </w:r>
      <w:r w:rsidR="008A1645">
        <w:rPr>
          <w:rFonts w:ascii="Times New Roman" w:hAnsi="Times New Roman" w:cs="Times New Roman"/>
          <w:sz w:val="24"/>
          <w:szCs w:val="24"/>
        </w:rPr>
        <w:t xml:space="preserve">  </w:t>
      </w:r>
      <w:r w:rsidR="00F92BB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Исабекова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Р. М.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Турпанова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>. — Алматы</w:t>
      </w:r>
      <w:proofErr w:type="gramStart"/>
      <w:r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Нур-Принт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</w:t>
      </w:r>
      <w:r w:rsidRPr="00067B86">
        <w:rPr>
          <w:rFonts w:ascii="Times New Roman" w:hAnsi="Times New Roman" w:cs="Times New Roman"/>
          <w:sz w:val="24"/>
          <w:szCs w:val="24"/>
        </w:rPr>
        <w:t>2016.</w:t>
      </w:r>
      <w:r w:rsidRPr="008A1645">
        <w:rPr>
          <w:rFonts w:ascii="Times New Roman" w:hAnsi="Times New Roman" w:cs="Times New Roman"/>
          <w:sz w:val="24"/>
          <w:szCs w:val="24"/>
        </w:rPr>
        <w:t xml:space="preserve"> — 57 c. — ISBN 978-601-263-304-7. — Текст : электронный // Цифровой образовательный ресурс IPR SMART : [сайт]. — URL: </w:t>
      </w:r>
      <w:hyperlink r:id="rId10" w:history="1">
        <w:r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https://www.iprbookshop.ru/67114.html</w:t>
        </w:r>
      </w:hyperlink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448" w:rsidRDefault="00323448" w:rsidP="00F92BB5">
      <w:pPr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1D0A65" w:rsidRDefault="00323448" w:rsidP="001D0A65">
      <w:pPr>
        <w:ind w:left="-6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="00ED02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23448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Периодические издания</w:t>
      </w:r>
    </w:p>
    <w:p w:rsidR="001D0A65" w:rsidRPr="001D0A65" w:rsidRDefault="001D0A65" w:rsidP="001D0A65">
      <w:pPr>
        <w:ind w:left="-6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0A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A24C6" w:rsidRDefault="001D0A65" w:rsidP="00ED0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279">
        <w:rPr>
          <w:rFonts w:ascii="Times New Roman" w:eastAsia="Calibri" w:hAnsi="Times New Roman" w:cs="Times New Roman"/>
          <w:sz w:val="24"/>
          <w:szCs w:val="24"/>
        </w:rPr>
        <w:t>1.</w:t>
      </w:r>
      <w:r w:rsidR="002A24C6" w:rsidRPr="00ED0279">
        <w:t xml:space="preserve"> </w:t>
      </w:r>
      <w:r w:rsidR="002A24C6" w:rsidRPr="00ED0279">
        <w:rPr>
          <w:rFonts w:ascii="Times New Roman" w:eastAsia="Calibri" w:hAnsi="Times New Roman" w:cs="Times New Roman"/>
          <w:sz w:val="24"/>
          <w:szCs w:val="24"/>
        </w:rPr>
        <w:t>Химико-фармацевтический журнал. – Издательство</w:t>
      </w:r>
      <w:proofErr w:type="gram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  ООО "Наука и технологии", Москва. – ISSN:  0023-1134 – Текст: электронный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View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Services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: [сайт]. – URL:  </w:t>
      </w:r>
      <w:hyperlink r:id="rId11" w:history="1">
        <w:r w:rsidR="002A24C6" w:rsidRPr="001372D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https://dlib.eastview.com/browse/publication/152126/udb/12/химикофармацевтический-журнал</w:t>
        </w:r>
      </w:hyperlink>
    </w:p>
    <w:p w:rsidR="00C54DC6" w:rsidRDefault="009F6F06" w:rsidP="00ED0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27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24C6" w:rsidRPr="00ED0279">
        <w:rPr>
          <w:rFonts w:ascii="Times New Roman" w:eastAsia="Calibri" w:hAnsi="Times New Roman" w:cs="Times New Roman"/>
          <w:sz w:val="24"/>
          <w:szCs w:val="24"/>
        </w:rPr>
        <w:t>Биотехнология. Теоретический и научно-практический журнал. - Издательство</w:t>
      </w:r>
      <w:proofErr w:type="gram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ООО "Тематическая редакция",  Москва. - ISSN: 0234-2758 – Текст: электронный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View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4C6" w:rsidRPr="00ED0279">
        <w:rPr>
          <w:rFonts w:ascii="Times New Roman" w:eastAsia="Calibri" w:hAnsi="Times New Roman" w:cs="Times New Roman"/>
          <w:sz w:val="24"/>
          <w:szCs w:val="24"/>
        </w:rPr>
        <w:t>Services</w:t>
      </w:r>
      <w:proofErr w:type="spellEnd"/>
      <w:r w:rsidR="002A24C6" w:rsidRPr="00ED0279">
        <w:rPr>
          <w:rFonts w:ascii="Times New Roman" w:eastAsia="Calibri" w:hAnsi="Times New Roman" w:cs="Times New Roman"/>
          <w:sz w:val="24"/>
          <w:szCs w:val="24"/>
        </w:rPr>
        <w:t xml:space="preserve">: [сайт]. – URL:  </w:t>
      </w:r>
      <w:hyperlink r:id="rId12" w:history="1">
        <w:r w:rsidR="002A24C6" w:rsidRPr="001372D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https://dlib.eastview.com/browse/publication/267306/udb/12/биотехнология</w:t>
        </w:r>
      </w:hyperlink>
    </w:p>
    <w:p w:rsidR="005E24DA" w:rsidRDefault="005E24DA" w:rsidP="00ED0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279">
        <w:rPr>
          <w:rFonts w:ascii="Times New Roman" w:eastAsia="Calibri" w:hAnsi="Times New Roman" w:cs="Times New Roman"/>
          <w:sz w:val="24"/>
          <w:szCs w:val="24"/>
        </w:rPr>
        <w:t>3.</w:t>
      </w:r>
      <w:r w:rsidRPr="00ED0279">
        <w:t xml:space="preserve"> </w:t>
      </w:r>
      <w:r w:rsidRPr="00ED0279">
        <w:rPr>
          <w:rFonts w:ascii="Times New Roman" w:eastAsia="Calibri" w:hAnsi="Times New Roman" w:cs="Times New Roman"/>
          <w:sz w:val="24"/>
          <w:szCs w:val="24"/>
        </w:rPr>
        <w:t>Фармация - Издательство</w:t>
      </w:r>
      <w:proofErr w:type="gramStart"/>
      <w:r w:rsidRPr="00ED027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D0279">
        <w:rPr>
          <w:rFonts w:ascii="Times New Roman" w:eastAsia="Calibri" w:hAnsi="Times New Roman" w:cs="Times New Roman"/>
          <w:sz w:val="24"/>
          <w:szCs w:val="24"/>
        </w:rPr>
        <w:t xml:space="preserve"> Русский врач, ИД, Москва. – ISSN: 0367-3014 – Текст: электронный </w:t>
      </w:r>
      <w:proofErr w:type="spellStart"/>
      <w:r w:rsidRPr="00ED0279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0279">
        <w:rPr>
          <w:rFonts w:ascii="Times New Roman" w:eastAsia="Calibri" w:hAnsi="Times New Roman" w:cs="Times New Roman"/>
          <w:sz w:val="24"/>
          <w:szCs w:val="24"/>
        </w:rPr>
        <w:t>View</w:t>
      </w:r>
      <w:proofErr w:type="spellEnd"/>
      <w:r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0279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Pr="00ED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0279">
        <w:rPr>
          <w:rFonts w:ascii="Times New Roman" w:eastAsia="Calibri" w:hAnsi="Times New Roman" w:cs="Times New Roman"/>
          <w:sz w:val="24"/>
          <w:szCs w:val="24"/>
        </w:rPr>
        <w:t>Services</w:t>
      </w:r>
      <w:proofErr w:type="spellEnd"/>
      <w:r w:rsidRPr="00ED0279">
        <w:rPr>
          <w:rFonts w:ascii="Times New Roman" w:eastAsia="Calibri" w:hAnsi="Times New Roman" w:cs="Times New Roman"/>
          <w:sz w:val="24"/>
          <w:szCs w:val="24"/>
        </w:rPr>
        <w:t xml:space="preserve">: [сайт]. – URL: </w:t>
      </w:r>
      <w:hyperlink r:id="rId13" w:history="1">
        <w:r w:rsidRPr="001372D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https://dlib.eastview.com/browse/publication/6446/udb/12/фармация</w:t>
        </w:r>
      </w:hyperlink>
    </w:p>
    <w:p w:rsidR="005E24DA" w:rsidRDefault="005E24DA" w:rsidP="002A24C6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ED0279" w:rsidRDefault="00ED0279" w:rsidP="002A24C6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F13CE" w:rsidRPr="008A1645" w:rsidRDefault="004F13CE" w:rsidP="00ED02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lastRenderedPageBreak/>
        <w:t>3. Электронное информационное обеспечение</w:t>
      </w:r>
      <w:r w:rsidR="00C54DC6" w:rsidRPr="008A16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b/>
          <w:i/>
          <w:sz w:val="24"/>
          <w:szCs w:val="24"/>
        </w:rPr>
        <w:t>и профессиональные базы данных</w:t>
      </w:r>
    </w:p>
    <w:p w:rsidR="004F13CE" w:rsidRPr="008A1645" w:rsidRDefault="004F13CE" w:rsidP="004F1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3CE" w:rsidRPr="00ED0279" w:rsidRDefault="004F13CE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 xml:space="preserve">1. Научная электронная библиотека «eLIBRARY.RU» </w:t>
      </w:r>
      <w:r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ED027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ED02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:rsidR="004F13CE" w:rsidRPr="00ED0279" w:rsidRDefault="004F13CE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 xml:space="preserve">2. Национальная электронная библиотека (НЭБ) </w:t>
      </w:r>
      <w:r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ED027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D02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:rsidR="004F13CE" w:rsidRPr="00ED0279" w:rsidRDefault="00B25198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База данных «Цифровой образовательный ресурс </w:t>
      </w:r>
      <w:proofErr w:type="spellStart"/>
      <w:r w:rsidR="004F13CE"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>IPRsmart</w:t>
      </w:r>
      <w:proofErr w:type="spellEnd"/>
      <w:r w:rsidR="004F13CE"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F13CE"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>IRPsmart</w:t>
      </w:r>
      <w:proofErr w:type="spellEnd"/>
      <w:r w:rsidR="004F13CE"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ONE)» </w:t>
      </w:r>
      <w:r w:rsidR="004F13CE"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hyperlink r:id="rId16" w:history="1">
        <w:r w:rsidR="004F13CE" w:rsidRPr="00ED027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</w:t>
        </w:r>
      </w:hyperlink>
    </w:p>
    <w:p w:rsidR="004F13CE" w:rsidRPr="00ED0279" w:rsidRDefault="004F13CE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>4. Справочная правовая система КГМУ "</w:t>
      </w:r>
      <w:proofErr w:type="spellStart"/>
      <w:r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Pr="00ED027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ED0279">
        <w:rPr>
          <w:rFonts w:ascii="Times New Roman" w:hAnsi="Times New Roman" w:cs="Times New Roman"/>
          <w:sz w:val="24"/>
          <w:szCs w:val="24"/>
        </w:rPr>
        <w:t xml:space="preserve"> </w:t>
      </w:r>
      <w:r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7" w:history="1">
        <w:r w:rsidRPr="00ED0279">
          <w:rPr>
            <w:rStyle w:val="a4"/>
            <w:rFonts w:ascii="Times New Roman" w:hAnsi="Times New Roman" w:cs="Times New Roman"/>
            <w:sz w:val="24"/>
            <w:szCs w:val="24"/>
          </w:rPr>
          <w:t>https://kurskmed.com/department/library/page/Consultant_Plus</w:t>
        </w:r>
      </w:hyperlink>
    </w:p>
    <w:p w:rsidR="004F13CE" w:rsidRPr="00ED0279" w:rsidRDefault="00F41137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>5</w:t>
      </w:r>
      <w:r w:rsidR="004F13CE" w:rsidRPr="00ED0279">
        <w:rPr>
          <w:rFonts w:ascii="Times New Roman" w:hAnsi="Times New Roman" w:cs="Times New Roman"/>
          <w:sz w:val="24"/>
          <w:szCs w:val="24"/>
        </w:rPr>
        <w:t xml:space="preserve">. Федеральная электронная медицинская библиотека. </w:t>
      </w:r>
      <w:r w:rsidR="004F13CE"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8" w:history="1">
        <w:r w:rsidR="004F13CE" w:rsidRPr="00ED02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http://193.232.7.109/feml</w:t>
        </w:r>
      </w:hyperlink>
    </w:p>
    <w:p w:rsidR="004F13CE" w:rsidRPr="00ED0279" w:rsidRDefault="00F41137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>6</w:t>
      </w:r>
      <w:r w:rsidR="004F13CE" w:rsidRPr="00ED0279">
        <w:rPr>
          <w:rFonts w:ascii="Times New Roman" w:hAnsi="Times New Roman" w:cs="Times New Roman"/>
          <w:sz w:val="24"/>
          <w:szCs w:val="24"/>
        </w:rPr>
        <w:t xml:space="preserve">. Полнотекстовая база данных «Polpred.com Обзор СМИ». </w:t>
      </w:r>
      <w:r w:rsidR="004F13CE"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9" w:history="1">
        <w:r w:rsidR="004F13CE" w:rsidRPr="00ED02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http://polpred.com/</w:t>
        </w:r>
      </w:hyperlink>
    </w:p>
    <w:p w:rsidR="004F13CE" w:rsidRPr="00ED0279" w:rsidRDefault="00F41137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>7</w:t>
      </w:r>
      <w:r w:rsidR="004F13CE" w:rsidRPr="00ED0279">
        <w:rPr>
          <w:rFonts w:ascii="Times New Roman" w:hAnsi="Times New Roman" w:cs="Times New Roman"/>
          <w:sz w:val="24"/>
          <w:szCs w:val="24"/>
        </w:rPr>
        <w:t>. Научная электронная библиотека «</w:t>
      </w:r>
      <w:proofErr w:type="spellStart"/>
      <w:r w:rsidR="004F13CE" w:rsidRPr="00ED0279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F13CE" w:rsidRPr="00ED0279">
        <w:rPr>
          <w:rFonts w:ascii="Times New Roman" w:hAnsi="Times New Roman" w:cs="Times New Roman"/>
          <w:sz w:val="24"/>
          <w:szCs w:val="24"/>
        </w:rPr>
        <w:t xml:space="preserve">» </w:t>
      </w:r>
      <w:r w:rsidR="004F13CE"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20" w:history="1">
        <w:r w:rsidR="004F13CE" w:rsidRPr="00ED02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:rsidR="004F13CE" w:rsidRPr="00ED0279" w:rsidRDefault="00F41137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>8</w:t>
      </w:r>
      <w:r w:rsidR="004F13CE" w:rsidRPr="00ED0279">
        <w:rPr>
          <w:rFonts w:ascii="Times New Roman" w:hAnsi="Times New Roman" w:cs="Times New Roman"/>
          <w:sz w:val="24"/>
          <w:szCs w:val="24"/>
        </w:rPr>
        <w:t xml:space="preserve">. Министерство здравоохранения Российской Федерации. </w:t>
      </w:r>
      <w:r w:rsidR="004F13CE"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ED027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F13CE" w:rsidRPr="00ED02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https://www.rosminzdrav.ru/</w:t>
        </w:r>
      </w:hyperlink>
    </w:p>
    <w:p w:rsidR="004F13CE" w:rsidRPr="00ED0279" w:rsidRDefault="00F41137" w:rsidP="00ED0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>9</w:t>
      </w:r>
      <w:r w:rsidR="004F13CE" w:rsidRPr="00ED0279">
        <w:rPr>
          <w:rFonts w:ascii="Times New Roman" w:hAnsi="Times New Roman" w:cs="Times New Roman"/>
          <w:sz w:val="24"/>
          <w:szCs w:val="24"/>
        </w:rPr>
        <w:t xml:space="preserve">. Всемирная организация здравоохранения. </w:t>
      </w:r>
      <w:r w:rsidR="004F13CE"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ED027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4F13CE" w:rsidRPr="00ED027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</w:p>
    <w:p w:rsidR="004F13CE" w:rsidRPr="00ED0279" w:rsidRDefault="004F13CE" w:rsidP="00ED027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279">
        <w:rPr>
          <w:rFonts w:ascii="Times New Roman" w:hAnsi="Times New Roman" w:cs="Times New Roman"/>
          <w:sz w:val="24"/>
          <w:szCs w:val="24"/>
        </w:rPr>
        <w:t>1</w:t>
      </w:r>
      <w:r w:rsidR="00F41137" w:rsidRPr="00ED0279">
        <w:rPr>
          <w:rFonts w:ascii="Times New Roman" w:hAnsi="Times New Roman" w:cs="Times New Roman"/>
          <w:sz w:val="24"/>
          <w:szCs w:val="24"/>
        </w:rPr>
        <w:t>0</w:t>
      </w:r>
      <w:r w:rsidRPr="00ED0279">
        <w:rPr>
          <w:rFonts w:ascii="Times New Roman" w:hAnsi="Times New Roman" w:cs="Times New Roman"/>
          <w:sz w:val="24"/>
          <w:szCs w:val="24"/>
        </w:rPr>
        <w:t xml:space="preserve">. Министерство образования и науки Российской Федерации. </w:t>
      </w:r>
      <w:r w:rsidRPr="00ED027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ED0279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ED0279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https://minobrnauki.gov.ru/</w:t>
        </w:r>
      </w:hyperlink>
    </w:p>
    <w:p w:rsidR="004F13CE" w:rsidRPr="008A1645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3CE" w:rsidRPr="008A1645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3CE" w:rsidRPr="008A1645" w:rsidRDefault="004F13CE" w:rsidP="0090536E">
      <w:pPr>
        <w:rPr>
          <w:rFonts w:ascii="Times New Roman" w:hAnsi="Times New Roman" w:cs="Times New Roman"/>
          <w:sz w:val="24"/>
          <w:szCs w:val="24"/>
        </w:rPr>
      </w:pPr>
    </w:p>
    <w:sectPr w:rsidR="004F13CE" w:rsidRPr="008A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C69"/>
    <w:multiLevelType w:val="multilevel"/>
    <w:tmpl w:val="9E68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1552B"/>
    <w:multiLevelType w:val="hybridMultilevel"/>
    <w:tmpl w:val="94E49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4C204A"/>
    <w:multiLevelType w:val="multilevel"/>
    <w:tmpl w:val="D0D0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44BEC"/>
    <w:rsid w:val="00067B86"/>
    <w:rsid w:val="00143E37"/>
    <w:rsid w:val="00197176"/>
    <w:rsid w:val="001A62B7"/>
    <w:rsid w:val="001A6EA8"/>
    <w:rsid w:val="001C7DBC"/>
    <w:rsid w:val="001D0A65"/>
    <w:rsid w:val="002A24C6"/>
    <w:rsid w:val="002B58DB"/>
    <w:rsid w:val="002F28D7"/>
    <w:rsid w:val="00321F56"/>
    <w:rsid w:val="00323448"/>
    <w:rsid w:val="00446ED5"/>
    <w:rsid w:val="004F13CE"/>
    <w:rsid w:val="005E24DA"/>
    <w:rsid w:val="008525BC"/>
    <w:rsid w:val="008751FB"/>
    <w:rsid w:val="008A1645"/>
    <w:rsid w:val="008B501B"/>
    <w:rsid w:val="0090536E"/>
    <w:rsid w:val="009F6F06"/>
    <w:rsid w:val="00AC3D68"/>
    <w:rsid w:val="00AF1FC1"/>
    <w:rsid w:val="00B25198"/>
    <w:rsid w:val="00BB5A26"/>
    <w:rsid w:val="00C54DC6"/>
    <w:rsid w:val="00CA72FA"/>
    <w:rsid w:val="00D01F9E"/>
    <w:rsid w:val="00D36D1F"/>
    <w:rsid w:val="00E36D14"/>
    <w:rsid w:val="00E42D09"/>
    <w:rsid w:val="00E52C6A"/>
    <w:rsid w:val="00ED0279"/>
    <w:rsid w:val="00EF2B30"/>
    <w:rsid w:val="00F1505D"/>
    <w:rsid w:val="00F41137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E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7114.html" TargetMode="External"/><Relationship Id="rId13" Type="http://schemas.openxmlformats.org/officeDocument/2006/relationships/hyperlink" Target="https://dlib.eastview.com/browse/publication/6446/udb/12/&#1092;&#1072;&#1088;&#1084;&#1072;&#1094;&#1080;&#1103;" TargetMode="External"/><Relationship Id="rId18" Type="http://schemas.openxmlformats.org/officeDocument/2006/relationships/hyperlink" Target="http://193.232.7.109/fe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s://www.iprbookshop.ru/73635.html" TargetMode="External"/><Relationship Id="rId12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7" Type="http://schemas.openxmlformats.org/officeDocument/2006/relationships/hyperlink" Target="https://kurskmed.com/department/library/page/Consultant_Pl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142" TargetMode="External"/><Relationship Id="rId11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s://minobrnauki.gov.ru/" TargetMode="External"/><Relationship Id="rId10" Type="http://schemas.openxmlformats.org/officeDocument/2006/relationships/hyperlink" Target="https://www.iprbookshop.ru/67114.html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1262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2024-12-03T11:04:00Z</cp:lastPrinted>
  <dcterms:created xsi:type="dcterms:W3CDTF">2024-12-05T12:13:00Z</dcterms:created>
  <dcterms:modified xsi:type="dcterms:W3CDTF">2024-12-12T10:22:00Z</dcterms:modified>
</cp:coreProperties>
</file>